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E3" w:rsidRDefault="00441CE3" w:rsidP="00441CE3">
      <w:pPr>
        <w:pStyle w:val="c6"/>
        <w:shd w:val="clear" w:color="auto" w:fill="FFFFFF"/>
        <w:jc w:val="center"/>
        <w:textAlignment w:val="center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С</w:t>
      </w:r>
      <w:r w:rsidRPr="00441CE3">
        <w:rPr>
          <w:rStyle w:val="c2"/>
          <w:b/>
          <w:sz w:val="28"/>
          <w:szCs w:val="28"/>
        </w:rPr>
        <w:t>труктура проблемного урока:</w:t>
      </w:r>
    </w:p>
    <w:p w:rsidR="00441CE3" w:rsidRPr="00441CE3" w:rsidRDefault="00441CE3" w:rsidP="00441CE3">
      <w:pPr>
        <w:pStyle w:val="c6"/>
        <w:shd w:val="clear" w:color="auto" w:fill="FFFFFF"/>
        <w:jc w:val="center"/>
        <w:textAlignment w:val="center"/>
        <w:rPr>
          <w:b/>
          <w:sz w:val="28"/>
          <w:szCs w:val="28"/>
        </w:rPr>
      </w:pPr>
    </w:p>
    <w:p w:rsidR="00441CE3" w:rsidRPr="00441CE3" w:rsidRDefault="00441CE3" w:rsidP="00441CE3">
      <w:pPr>
        <w:pStyle w:val="c21"/>
        <w:numPr>
          <w:ilvl w:val="0"/>
          <w:numId w:val="1"/>
        </w:numPr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Проблемная ситуация.</w:t>
      </w:r>
    </w:p>
    <w:p w:rsidR="00441CE3" w:rsidRPr="00441CE3" w:rsidRDefault="00441CE3" w:rsidP="00441CE3">
      <w:pPr>
        <w:pStyle w:val="c19"/>
        <w:numPr>
          <w:ilvl w:val="0"/>
          <w:numId w:val="1"/>
        </w:numPr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 xml:space="preserve">Формулировка проблемы. </w:t>
      </w:r>
    </w:p>
    <w:p w:rsidR="00441CE3" w:rsidRPr="00441CE3" w:rsidRDefault="00441CE3" w:rsidP="00441CE3">
      <w:pPr>
        <w:pStyle w:val="c21"/>
        <w:numPr>
          <w:ilvl w:val="0"/>
          <w:numId w:val="1"/>
        </w:numPr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Выдвижение гипотез.</w:t>
      </w:r>
    </w:p>
    <w:p w:rsidR="00441CE3" w:rsidRPr="00441CE3" w:rsidRDefault="00441CE3" w:rsidP="00441CE3">
      <w:pPr>
        <w:pStyle w:val="c21"/>
        <w:numPr>
          <w:ilvl w:val="0"/>
          <w:numId w:val="1"/>
        </w:numPr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 xml:space="preserve">Доказательство или опровержение гипотез. </w:t>
      </w:r>
    </w:p>
    <w:p w:rsidR="00441CE3" w:rsidRPr="00441CE3" w:rsidRDefault="00441CE3" w:rsidP="00441CE3">
      <w:pPr>
        <w:pStyle w:val="c21"/>
        <w:numPr>
          <w:ilvl w:val="0"/>
          <w:numId w:val="1"/>
        </w:numPr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Проверка правильности решений (рефлексия-самоанализ).</w:t>
      </w:r>
    </w:p>
    <w:p w:rsidR="00441CE3" w:rsidRPr="00441CE3" w:rsidRDefault="00441CE3" w:rsidP="00441CE3">
      <w:pPr>
        <w:pStyle w:val="c21"/>
        <w:shd w:val="clear" w:color="auto" w:fill="FFFFFF"/>
        <w:jc w:val="center"/>
        <w:textAlignment w:val="center"/>
        <w:rPr>
          <w:rStyle w:val="c2"/>
          <w:sz w:val="28"/>
          <w:szCs w:val="28"/>
          <w:u w:val="single"/>
        </w:rPr>
      </w:pPr>
    </w:p>
    <w:p w:rsidR="00441CE3" w:rsidRDefault="00441CE3" w:rsidP="00441CE3">
      <w:pPr>
        <w:pStyle w:val="c6"/>
        <w:shd w:val="clear" w:color="auto" w:fill="FFFFFF"/>
        <w:jc w:val="center"/>
        <w:textAlignment w:val="center"/>
        <w:rPr>
          <w:b/>
          <w:sz w:val="28"/>
          <w:szCs w:val="28"/>
        </w:rPr>
      </w:pPr>
      <w:r w:rsidRPr="00441CE3">
        <w:rPr>
          <w:b/>
          <w:sz w:val="28"/>
          <w:szCs w:val="28"/>
        </w:rPr>
        <w:t>Этапы проблемного урока</w:t>
      </w:r>
    </w:p>
    <w:p w:rsidR="00441CE3" w:rsidRPr="00441CE3" w:rsidRDefault="00441CE3" w:rsidP="00441CE3">
      <w:pPr>
        <w:pStyle w:val="c6"/>
        <w:shd w:val="clear" w:color="auto" w:fill="FFFFFF"/>
        <w:jc w:val="center"/>
        <w:textAlignment w:val="center"/>
        <w:rPr>
          <w:b/>
          <w:sz w:val="28"/>
          <w:szCs w:val="28"/>
        </w:rPr>
      </w:pPr>
    </w:p>
    <w:p w:rsidR="00441CE3" w:rsidRPr="00441CE3" w:rsidRDefault="00441CE3" w:rsidP="00441CE3">
      <w:pPr>
        <w:pStyle w:val="c6"/>
        <w:shd w:val="clear" w:color="auto" w:fill="FFFFFF"/>
        <w:textAlignment w:val="center"/>
        <w:rPr>
          <w:b/>
          <w:sz w:val="28"/>
          <w:szCs w:val="28"/>
        </w:rPr>
      </w:pPr>
      <w:r w:rsidRPr="00441CE3">
        <w:rPr>
          <w:rStyle w:val="c4"/>
          <w:b/>
          <w:sz w:val="28"/>
          <w:szCs w:val="28"/>
        </w:rPr>
        <w:t>I. Проблемная ситуация.</w:t>
      </w:r>
    </w:p>
    <w:p w:rsidR="00441CE3" w:rsidRPr="00441CE3" w:rsidRDefault="00441CE3" w:rsidP="00441CE3">
      <w:pPr>
        <w:pStyle w:val="c6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Условия создания проблемной ситуации.</w:t>
      </w:r>
    </w:p>
    <w:p w:rsidR="00441CE3" w:rsidRPr="00441CE3" w:rsidRDefault="00441CE3" w:rsidP="00441CE3">
      <w:pPr>
        <w:pStyle w:val="c19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1.Учителю необходимо владеть:</w:t>
      </w:r>
    </w:p>
    <w:p w:rsidR="00441CE3" w:rsidRPr="00441CE3" w:rsidRDefault="00441CE3" w:rsidP="00441CE3">
      <w:pPr>
        <w:pStyle w:val="c24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-Поисковыми методами обучения.</w:t>
      </w:r>
    </w:p>
    <w:p w:rsidR="00441CE3" w:rsidRPr="00441CE3" w:rsidRDefault="00441CE3" w:rsidP="00441CE3">
      <w:pPr>
        <w:pStyle w:val="c24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-Знанием фактического материала (глубоко и прочно).</w:t>
      </w:r>
    </w:p>
    <w:p w:rsidR="00441CE3" w:rsidRPr="00441CE3" w:rsidRDefault="00441CE3" w:rsidP="00441CE3">
      <w:pPr>
        <w:pStyle w:val="c24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-Технологией  постановки вопросов, «обнажающих»  противоречия  передучащимися.</w:t>
      </w:r>
    </w:p>
    <w:p w:rsidR="00441CE3" w:rsidRPr="00441CE3" w:rsidRDefault="00441CE3" w:rsidP="00441CE3">
      <w:pPr>
        <w:pStyle w:val="c16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-Оперированием слов, терминов, знакомым ученикам.</w:t>
      </w:r>
    </w:p>
    <w:p w:rsidR="00441CE3" w:rsidRPr="00441CE3" w:rsidRDefault="00441CE3" w:rsidP="00441CE3">
      <w:pPr>
        <w:pStyle w:val="c6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2.  Учитывать   возрастные   особенности   учеников,   уровень   их   развития,</w:t>
      </w:r>
      <w:r w:rsidRPr="00441CE3">
        <w:rPr>
          <w:sz w:val="28"/>
          <w:szCs w:val="28"/>
        </w:rPr>
        <w:br/>
      </w:r>
      <w:r w:rsidRPr="00441CE3">
        <w:rPr>
          <w:rStyle w:val="c2"/>
          <w:sz w:val="28"/>
          <w:szCs w:val="28"/>
        </w:rPr>
        <w:t>интеллектуальные возможности (в первом, втором классах необходимо научить ребят  отвечать и самим формулировать  проблемные вопросы), уметь находить разные подходы к классификации предметов, слов, иметь разные точки зрения на один  и  тот  же   сюжет,  явление,   выделять  главное.   А  третьеклассники   и четвероклассники уже смогут самостоятельно организовать свою деятельность по усвоению знаний, находить средства для решения конкретной учебной задачи.</w:t>
      </w:r>
    </w:p>
    <w:p w:rsidR="00441CE3" w:rsidRPr="00441CE3" w:rsidRDefault="00441CE3" w:rsidP="00441CE3">
      <w:pPr>
        <w:pStyle w:val="c6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 xml:space="preserve">3. Проблема должна быть достаточно трудной, но посильной с опорой на предыдущие знания, умения, навыки. </w:t>
      </w:r>
    </w:p>
    <w:p w:rsidR="00441CE3" w:rsidRPr="00441CE3" w:rsidRDefault="00441CE3" w:rsidP="00441CE3">
      <w:pPr>
        <w:pStyle w:val="c6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По эмоциональному отклику, реакции учеников, Е.Л. Мельникова выделила 2 типа проблемных ситуаций:</w:t>
      </w:r>
    </w:p>
    <w:p w:rsidR="00441CE3" w:rsidRPr="00441CE3" w:rsidRDefault="00441CE3" w:rsidP="00441CE3">
      <w:pPr>
        <w:pStyle w:val="c6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5"/>
          <w:sz w:val="28"/>
          <w:szCs w:val="28"/>
        </w:rPr>
        <w:t>С удивлением</w:t>
      </w:r>
      <w:r w:rsidRPr="00441CE3">
        <w:rPr>
          <w:rStyle w:val="c2"/>
          <w:sz w:val="28"/>
          <w:szCs w:val="28"/>
        </w:rPr>
        <w:t> (разные мнения по поводу выполнения одного и того же</w:t>
      </w:r>
      <w:r w:rsidRPr="00441CE3">
        <w:rPr>
          <w:sz w:val="28"/>
          <w:szCs w:val="28"/>
        </w:rPr>
        <w:br/>
      </w:r>
      <w:r w:rsidRPr="00441CE3">
        <w:rPr>
          <w:rStyle w:val="c2"/>
          <w:sz w:val="28"/>
          <w:szCs w:val="28"/>
        </w:rPr>
        <w:t>задания).</w:t>
      </w:r>
    </w:p>
    <w:p w:rsidR="00441CE3" w:rsidRPr="00441CE3" w:rsidRDefault="00441CE3" w:rsidP="00441CE3">
      <w:pPr>
        <w:pStyle w:val="c6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5"/>
          <w:sz w:val="28"/>
          <w:szCs w:val="28"/>
        </w:rPr>
        <w:t>С затруднением</w:t>
      </w:r>
      <w:r w:rsidRPr="00441CE3">
        <w:rPr>
          <w:rStyle w:val="c2"/>
          <w:sz w:val="28"/>
          <w:szCs w:val="28"/>
        </w:rPr>
        <w:t> (практическое задание на новый материал, с которым</w:t>
      </w:r>
      <w:r w:rsidRPr="00441CE3">
        <w:rPr>
          <w:sz w:val="28"/>
          <w:szCs w:val="28"/>
        </w:rPr>
        <w:br/>
      </w:r>
      <w:r w:rsidRPr="00441CE3">
        <w:rPr>
          <w:rStyle w:val="c2"/>
          <w:sz w:val="28"/>
          <w:szCs w:val="28"/>
        </w:rPr>
        <w:t>ребята не могут справиться).</w:t>
      </w:r>
    </w:p>
    <w:p w:rsidR="00441CE3" w:rsidRPr="00441CE3" w:rsidRDefault="00441CE3" w:rsidP="00441CE3">
      <w:pPr>
        <w:pStyle w:val="c6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       </w:t>
      </w:r>
    </w:p>
    <w:p w:rsidR="00441CE3" w:rsidRPr="00441CE3" w:rsidRDefault="00441CE3" w:rsidP="00441CE3">
      <w:pPr>
        <w:pStyle w:val="c6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Способы создания проблемной ситуации (по Махмутову М.И.):</w:t>
      </w:r>
    </w:p>
    <w:p w:rsidR="00441CE3" w:rsidRPr="00441CE3" w:rsidRDefault="00441CE3" w:rsidP="00441CE3">
      <w:pPr>
        <w:pStyle w:val="c6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- при   столкновении   учащихся      с   жизненными   явлениями,   фактами</w:t>
      </w:r>
      <w:proofErr w:type="gramStart"/>
      <w:r w:rsidRPr="00441CE3">
        <w:rPr>
          <w:rStyle w:val="c2"/>
          <w:sz w:val="28"/>
          <w:szCs w:val="28"/>
        </w:rPr>
        <w:t>,т</w:t>
      </w:r>
      <w:proofErr w:type="gramEnd"/>
      <w:r w:rsidRPr="00441CE3">
        <w:rPr>
          <w:rStyle w:val="c2"/>
          <w:sz w:val="28"/>
          <w:szCs w:val="28"/>
        </w:rPr>
        <w:t xml:space="preserve">ребующими теоретического объяснения (проблемная ситуация </w:t>
      </w:r>
      <w:r w:rsidRPr="00441CE3">
        <w:rPr>
          <w:rStyle w:val="c2"/>
          <w:sz w:val="28"/>
          <w:szCs w:val="28"/>
        </w:rPr>
        <w:lastRenderedPageBreak/>
        <w:t>возникает, когда   учитель    преднамеренно   сталкивает   жизненные   представления учащихся с фактами, для объяснения которых у них не хватает опыта, знаний).</w:t>
      </w:r>
    </w:p>
    <w:p w:rsidR="00441CE3" w:rsidRPr="00441CE3" w:rsidRDefault="00441CE3" w:rsidP="00441CE3">
      <w:pPr>
        <w:pStyle w:val="c6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- при организации практической работы учащихся.</w:t>
      </w:r>
    </w:p>
    <w:p w:rsidR="00441CE3" w:rsidRPr="00441CE3" w:rsidRDefault="00441CE3" w:rsidP="00441CE3">
      <w:pPr>
        <w:pStyle w:val="c6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- при побуждении учащихся к сравнению, сопоставлению, противопоставлению.</w:t>
      </w:r>
    </w:p>
    <w:p w:rsidR="00441CE3" w:rsidRPr="00441CE3" w:rsidRDefault="00441CE3" w:rsidP="00441CE3">
      <w:pPr>
        <w:pStyle w:val="c6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- при исследовательских заданиях.</w:t>
      </w:r>
    </w:p>
    <w:p w:rsidR="00441CE3" w:rsidRPr="00441CE3" w:rsidRDefault="00441CE3" w:rsidP="00441CE3">
      <w:pPr>
        <w:pStyle w:val="c19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- приемы создания проблемной ситуации.</w:t>
      </w:r>
    </w:p>
    <w:p w:rsidR="00441CE3" w:rsidRPr="00441CE3" w:rsidRDefault="00441CE3" w:rsidP="00441CE3">
      <w:pPr>
        <w:pStyle w:val="c19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          1.</w:t>
      </w:r>
      <w:proofErr w:type="gramStart"/>
      <w:r w:rsidRPr="00441CE3">
        <w:rPr>
          <w:rStyle w:val="c2"/>
          <w:sz w:val="28"/>
          <w:szCs w:val="28"/>
        </w:rPr>
        <w:t>Непреднамеренный</w:t>
      </w:r>
      <w:proofErr w:type="gramEnd"/>
      <w:r w:rsidRPr="00441CE3">
        <w:rPr>
          <w:rStyle w:val="c2"/>
          <w:sz w:val="28"/>
          <w:szCs w:val="28"/>
        </w:rPr>
        <w:t xml:space="preserve"> - ошибка ученика.</w:t>
      </w:r>
    </w:p>
    <w:p w:rsidR="00441CE3" w:rsidRPr="00441CE3" w:rsidRDefault="00441CE3" w:rsidP="00441CE3">
      <w:pPr>
        <w:pStyle w:val="c37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 xml:space="preserve">           2.Преднамеренный - проблемный вопрос «Можно ли...»; ложное умозаключение - учитель говорит: </w:t>
      </w:r>
      <w:proofErr w:type="gramStart"/>
      <w:r w:rsidRPr="00441CE3">
        <w:rPr>
          <w:rStyle w:val="c2"/>
          <w:sz w:val="28"/>
          <w:szCs w:val="28"/>
        </w:rPr>
        <w:t>«Я считаю, что …, а вы как думаете?»; аналогии (Например,  образуй  новое  слово  из  слов  «рыбак»  и «ловить», используй образец:  сам  летает – самолет); использование противоречивых сведений (Например, «Выбери правильный ответ:</w:t>
      </w:r>
      <w:proofErr w:type="gramEnd"/>
      <w:r w:rsidRPr="00441CE3">
        <w:rPr>
          <w:rStyle w:val="c2"/>
          <w:sz w:val="28"/>
          <w:szCs w:val="28"/>
        </w:rPr>
        <w:t xml:space="preserve"> Имя существительное ... а</w:t>
      </w:r>
      <w:proofErr w:type="gramStart"/>
      <w:r w:rsidRPr="00441CE3">
        <w:rPr>
          <w:rStyle w:val="c2"/>
          <w:sz w:val="28"/>
          <w:szCs w:val="28"/>
        </w:rPr>
        <w:t>)О</w:t>
      </w:r>
      <w:proofErr w:type="gramEnd"/>
      <w:r w:rsidRPr="00441CE3">
        <w:rPr>
          <w:rStyle w:val="c2"/>
          <w:sz w:val="28"/>
          <w:szCs w:val="28"/>
        </w:rPr>
        <w:t>бозначает предмет или его признак. Б) Отвечает на вопрос «Кто?» или «Что?» в</w:t>
      </w:r>
      <w:proofErr w:type="gramStart"/>
      <w:r w:rsidRPr="00441CE3">
        <w:rPr>
          <w:rStyle w:val="c2"/>
          <w:sz w:val="28"/>
          <w:szCs w:val="28"/>
        </w:rPr>
        <w:t>)О</w:t>
      </w:r>
      <w:proofErr w:type="gramEnd"/>
      <w:r w:rsidRPr="00441CE3">
        <w:rPr>
          <w:rStyle w:val="c2"/>
          <w:sz w:val="28"/>
          <w:szCs w:val="28"/>
        </w:rPr>
        <w:t>бозначает предмет или явления природы, отвечает на вопросы «Кто?» или «Что?»)</w:t>
      </w:r>
    </w:p>
    <w:p w:rsidR="00441CE3" w:rsidRPr="00441CE3" w:rsidRDefault="00441CE3" w:rsidP="00441CE3">
      <w:pPr>
        <w:pStyle w:val="c0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Вопросы для осознания противоречия:</w:t>
      </w:r>
    </w:p>
    <w:p w:rsidR="00441CE3" w:rsidRPr="00441CE3" w:rsidRDefault="00441CE3" w:rsidP="00441CE3">
      <w:pPr>
        <w:pStyle w:val="c0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Что удивило вас? Что интересного заметили? Какие факты налило?</w:t>
      </w:r>
    </w:p>
    <w:p w:rsidR="00441CE3" w:rsidRPr="00441CE3" w:rsidRDefault="00441CE3" w:rsidP="00441CE3">
      <w:pPr>
        <w:pStyle w:val="c0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Сколько же разных мнений в классе? Что вы сначала думали?</w:t>
      </w:r>
    </w:p>
    <w:p w:rsidR="00441CE3" w:rsidRPr="00441CE3" w:rsidRDefault="00441CE3" w:rsidP="00441CE3">
      <w:pPr>
        <w:pStyle w:val="c0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Что вы предполагали? Что получилось на самом деле?</w:t>
      </w:r>
    </w:p>
    <w:p w:rsidR="00441CE3" w:rsidRPr="00441CE3" w:rsidRDefault="00441CE3" w:rsidP="00441CE3">
      <w:pPr>
        <w:pStyle w:val="c0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Вы смогли выполнить это задание? В чем затруднение?</w:t>
      </w:r>
    </w:p>
    <w:p w:rsidR="00441CE3" w:rsidRPr="00441CE3" w:rsidRDefault="00441CE3" w:rsidP="00441CE3">
      <w:pPr>
        <w:pStyle w:val="c0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Что вы хотели сделать? Какие знания применили? Задание выполнено?</w:t>
      </w:r>
    </w:p>
    <w:p w:rsidR="00441CE3" w:rsidRPr="00441CE3" w:rsidRDefault="00441CE3" w:rsidP="00441CE3">
      <w:pPr>
        <w:pStyle w:val="c34"/>
        <w:shd w:val="clear" w:color="auto" w:fill="FFFFFF"/>
        <w:textAlignment w:val="center"/>
        <w:rPr>
          <w:b/>
          <w:sz w:val="28"/>
          <w:szCs w:val="28"/>
        </w:rPr>
      </w:pPr>
      <w:proofErr w:type="gramStart"/>
      <w:r w:rsidRPr="00441CE3">
        <w:rPr>
          <w:rStyle w:val="c4"/>
          <w:b/>
          <w:sz w:val="28"/>
          <w:szCs w:val="28"/>
        </w:rPr>
        <w:t>II) Формулировка учебной проблемы:</w:t>
      </w:r>
      <w:proofErr w:type="gramEnd"/>
    </w:p>
    <w:p w:rsidR="00441CE3" w:rsidRPr="00441CE3" w:rsidRDefault="00441CE3" w:rsidP="00441CE3">
      <w:pPr>
        <w:pStyle w:val="c15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Проблема может быть озвучена, как:</w:t>
      </w:r>
    </w:p>
    <w:p w:rsidR="00441CE3" w:rsidRPr="00441CE3" w:rsidRDefault="00441CE3" w:rsidP="00441CE3">
      <w:pPr>
        <w:pStyle w:val="c0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Тема урока («Правописание приставок и предлогов»).</w:t>
      </w:r>
    </w:p>
    <w:p w:rsidR="00441CE3" w:rsidRPr="00441CE3" w:rsidRDefault="00441CE3" w:rsidP="00441CE3">
      <w:pPr>
        <w:pStyle w:val="c19"/>
        <w:shd w:val="clear" w:color="auto" w:fill="FFFFFF"/>
        <w:textAlignment w:val="center"/>
        <w:rPr>
          <w:sz w:val="28"/>
          <w:szCs w:val="28"/>
        </w:rPr>
      </w:pPr>
      <w:proofErr w:type="gramStart"/>
      <w:r w:rsidRPr="00441CE3">
        <w:rPr>
          <w:rStyle w:val="c2"/>
          <w:sz w:val="28"/>
          <w:szCs w:val="28"/>
        </w:rPr>
        <w:t>Вопрос, ответом на который и будет новое знание (Как сумму разделить на число?.</w:t>
      </w:r>
      <w:proofErr w:type="gramEnd"/>
    </w:p>
    <w:p w:rsidR="00441CE3" w:rsidRPr="00441CE3" w:rsidRDefault="00441CE3" w:rsidP="00441CE3">
      <w:pPr>
        <w:pStyle w:val="c0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Лучший вариант постановки проблемы, если ее озвучивают сами ученики. Но если они не могут осознать противоречие и сформулировать проблему, то учитель может использовать два вида диалога:</w:t>
      </w:r>
    </w:p>
    <w:p w:rsidR="00441CE3" w:rsidRPr="00441CE3" w:rsidRDefault="00441CE3" w:rsidP="00441CE3">
      <w:pPr>
        <w:pStyle w:val="c0"/>
        <w:shd w:val="clear" w:color="auto" w:fill="FFFFFF"/>
        <w:textAlignment w:val="center"/>
        <w:rPr>
          <w:sz w:val="28"/>
          <w:szCs w:val="28"/>
        </w:rPr>
      </w:pPr>
      <w:proofErr w:type="gramStart"/>
      <w:r w:rsidRPr="00441CE3">
        <w:rPr>
          <w:rStyle w:val="c5"/>
          <w:sz w:val="28"/>
          <w:szCs w:val="28"/>
        </w:rPr>
        <w:t>Побуждающий</w:t>
      </w:r>
      <w:r w:rsidRPr="00441CE3">
        <w:rPr>
          <w:rStyle w:val="c2"/>
          <w:sz w:val="28"/>
          <w:szCs w:val="28"/>
        </w:rPr>
        <w:t> (побуждает к осознанию противоречия и формулирования проблемы («Вы удивлены?</w:t>
      </w:r>
      <w:proofErr w:type="gramEnd"/>
      <w:r w:rsidRPr="00441CE3">
        <w:rPr>
          <w:rStyle w:val="c2"/>
          <w:sz w:val="28"/>
          <w:szCs w:val="28"/>
        </w:rPr>
        <w:t xml:space="preserve"> Почему? Что интересного заметили? </w:t>
      </w:r>
      <w:proofErr w:type="gramStart"/>
      <w:r w:rsidRPr="00441CE3">
        <w:rPr>
          <w:rStyle w:val="c2"/>
          <w:sz w:val="28"/>
          <w:szCs w:val="28"/>
        </w:rPr>
        <w:t>Какие возникают вопросы?»).</w:t>
      </w:r>
      <w:proofErr w:type="gramEnd"/>
    </w:p>
    <w:p w:rsidR="00441CE3" w:rsidRPr="00441CE3" w:rsidRDefault="00441CE3" w:rsidP="00441CE3">
      <w:pPr>
        <w:pStyle w:val="c0"/>
        <w:shd w:val="clear" w:color="auto" w:fill="FFFFFF"/>
        <w:textAlignment w:val="center"/>
        <w:rPr>
          <w:sz w:val="28"/>
          <w:szCs w:val="28"/>
        </w:rPr>
      </w:pPr>
      <w:proofErr w:type="gramStart"/>
      <w:r w:rsidRPr="00441CE3">
        <w:rPr>
          <w:rStyle w:val="c5"/>
          <w:sz w:val="28"/>
          <w:szCs w:val="28"/>
        </w:rPr>
        <w:t>Подводящие</w:t>
      </w:r>
      <w:r w:rsidRPr="00441CE3">
        <w:rPr>
          <w:rStyle w:val="c2"/>
          <w:sz w:val="28"/>
          <w:szCs w:val="28"/>
        </w:rPr>
        <w:t> (Посильные для ученика вопросы и задания, которые, шаг за шагом, приводят его к осознанию проблемы («Вспомни», «Сравни», «Проанализируй»).</w:t>
      </w:r>
      <w:proofErr w:type="gramEnd"/>
    </w:p>
    <w:p w:rsidR="00441CE3" w:rsidRPr="00441CE3" w:rsidRDefault="00441CE3" w:rsidP="00441CE3">
      <w:pPr>
        <w:pStyle w:val="c13"/>
        <w:shd w:val="clear" w:color="auto" w:fill="FFFFFF"/>
        <w:textAlignment w:val="center"/>
        <w:rPr>
          <w:b/>
          <w:sz w:val="28"/>
          <w:szCs w:val="28"/>
        </w:rPr>
      </w:pPr>
      <w:proofErr w:type="gramStart"/>
      <w:r w:rsidRPr="00441CE3">
        <w:rPr>
          <w:rStyle w:val="c2"/>
          <w:b/>
          <w:sz w:val="28"/>
          <w:szCs w:val="28"/>
        </w:rPr>
        <w:t>III) При выдвижении гипотез</w:t>
      </w:r>
      <w:proofErr w:type="gramEnd"/>
    </w:p>
    <w:p w:rsidR="00441CE3" w:rsidRPr="00441CE3" w:rsidRDefault="00441CE3" w:rsidP="00441CE3">
      <w:pPr>
        <w:pStyle w:val="c14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Учитель «направляет» учащихся с помощью наводящих суждений:</w:t>
      </w:r>
    </w:p>
    <w:p w:rsidR="00441CE3" w:rsidRPr="00441CE3" w:rsidRDefault="00441CE3" w:rsidP="00441CE3">
      <w:pPr>
        <w:pStyle w:val="c0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lastRenderedPageBreak/>
        <w:t>Давайте предположим...</w:t>
      </w:r>
    </w:p>
    <w:p w:rsidR="00441CE3" w:rsidRPr="00441CE3" w:rsidRDefault="00441CE3" w:rsidP="00441CE3">
      <w:pPr>
        <w:pStyle w:val="c0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В какой последовательности будете решать проблему...</w:t>
      </w:r>
    </w:p>
    <w:p w:rsidR="00441CE3" w:rsidRPr="00441CE3" w:rsidRDefault="00441CE3" w:rsidP="00441CE3">
      <w:pPr>
        <w:pStyle w:val="c0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Выскажите свою точку зрения….</w:t>
      </w:r>
    </w:p>
    <w:p w:rsidR="00441CE3" w:rsidRPr="00441CE3" w:rsidRDefault="00441CE3" w:rsidP="00441CE3">
      <w:pPr>
        <w:pStyle w:val="c0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Какие есть догадки, предположения….</w:t>
      </w:r>
    </w:p>
    <w:p w:rsidR="00441CE3" w:rsidRPr="00441CE3" w:rsidRDefault="00441CE3" w:rsidP="00441CE3">
      <w:pPr>
        <w:pStyle w:val="c0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Если ученики не выдвинули своих гипотез, то учитель предлагает свои (среди них сознательно могут быть ошибочные).</w:t>
      </w:r>
    </w:p>
    <w:p w:rsidR="00441CE3" w:rsidRPr="00441CE3" w:rsidRDefault="00441CE3" w:rsidP="00441CE3">
      <w:pPr>
        <w:pStyle w:val="c13"/>
        <w:shd w:val="clear" w:color="auto" w:fill="FFFFFF"/>
        <w:textAlignment w:val="center"/>
        <w:rPr>
          <w:b/>
          <w:sz w:val="28"/>
          <w:szCs w:val="28"/>
        </w:rPr>
      </w:pPr>
      <w:proofErr w:type="gramStart"/>
      <w:r w:rsidRPr="00441CE3">
        <w:rPr>
          <w:rStyle w:val="c4"/>
          <w:b/>
          <w:sz w:val="28"/>
          <w:szCs w:val="28"/>
        </w:rPr>
        <w:t>IV) При доказательстве или опровержении</w:t>
      </w:r>
      <w:r w:rsidRPr="00441CE3">
        <w:rPr>
          <w:rStyle w:val="c2"/>
          <w:b/>
          <w:sz w:val="28"/>
          <w:szCs w:val="28"/>
        </w:rPr>
        <w:t> </w:t>
      </w:r>
      <w:r w:rsidRPr="00441CE3">
        <w:rPr>
          <w:rStyle w:val="c4"/>
          <w:b/>
          <w:sz w:val="28"/>
          <w:szCs w:val="28"/>
        </w:rPr>
        <w:t>гипотез.</w:t>
      </w:r>
      <w:proofErr w:type="gramEnd"/>
    </w:p>
    <w:p w:rsidR="00441CE3" w:rsidRPr="00441CE3" w:rsidRDefault="00441CE3" w:rsidP="00441CE3">
      <w:pPr>
        <w:pStyle w:val="c14"/>
        <w:shd w:val="clear" w:color="auto" w:fill="FFFFFF"/>
        <w:textAlignment w:val="center"/>
        <w:rPr>
          <w:sz w:val="28"/>
          <w:szCs w:val="28"/>
          <w:u w:val="single"/>
        </w:rPr>
      </w:pPr>
      <w:r w:rsidRPr="00441CE3">
        <w:rPr>
          <w:rStyle w:val="c2"/>
          <w:sz w:val="28"/>
          <w:szCs w:val="28"/>
          <w:u w:val="single"/>
        </w:rPr>
        <w:t>Приемы:</w:t>
      </w:r>
    </w:p>
    <w:p w:rsidR="00441CE3" w:rsidRPr="00441CE3" w:rsidRDefault="00441CE3" w:rsidP="00441CE3">
      <w:pPr>
        <w:pStyle w:val="c14"/>
        <w:numPr>
          <w:ilvl w:val="0"/>
          <w:numId w:val="2"/>
        </w:numPr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Наблюдение и анализ.</w:t>
      </w:r>
    </w:p>
    <w:p w:rsidR="00441CE3" w:rsidRPr="00441CE3" w:rsidRDefault="00441CE3" w:rsidP="00441CE3">
      <w:pPr>
        <w:pStyle w:val="c0"/>
        <w:numPr>
          <w:ilvl w:val="0"/>
          <w:numId w:val="2"/>
        </w:numPr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Сравнение, выделение общих признаков.</w:t>
      </w:r>
    </w:p>
    <w:p w:rsidR="00441CE3" w:rsidRPr="00441CE3" w:rsidRDefault="00441CE3" w:rsidP="00441CE3">
      <w:pPr>
        <w:pStyle w:val="c0"/>
        <w:numPr>
          <w:ilvl w:val="0"/>
          <w:numId w:val="2"/>
        </w:numPr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Отбор методом исключения («Это не подходит, так как...»).</w:t>
      </w:r>
    </w:p>
    <w:p w:rsidR="00441CE3" w:rsidRPr="00441CE3" w:rsidRDefault="00441CE3" w:rsidP="00441CE3">
      <w:pPr>
        <w:pStyle w:val="c0"/>
        <w:numPr>
          <w:ilvl w:val="0"/>
          <w:numId w:val="2"/>
        </w:numPr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Сочетание наблюдения и опыта.</w:t>
      </w:r>
    </w:p>
    <w:p w:rsidR="00441CE3" w:rsidRPr="00441CE3" w:rsidRDefault="00441CE3" w:rsidP="00441CE3">
      <w:pPr>
        <w:pStyle w:val="c0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Для выдвижения гипотез,  их доказательств и опровержения  у учащихся должны быть сформированы такие практические навыки, как:</w:t>
      </w:r>
    </w:p>
    <w:p w:rsidR="00441CE3" w:rsidRPr="00441CE3" w:rsidRDefault="00441CE3" w:rsidP="00441CE3">
      <w:pPr>
        <w:pStyle w:val="c0"/>
        <w:numPr>
          <w:ilvl w:val="0"/>
          <w:numId w:val="3"/>
        </w:numPr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умение ставить цель;</w:t>
      </w:r>
    </w:p>
    <w:p w:rsidR="00441CE3" w:rsidRPr="00441CE3" w:rsidRDefault="00441CE3" w:rsidP="00441CE3">
      <w:pPr>
        <w:pStyle w:val="c0"/>
        <w:numPr>
          <w:ilvl w:val="0"/>
          <w:numId w:val="3"/>
        </w:numPr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находить и формулировать противоречия;</w:t>
      </w:r>
    </w:p>
    <w:p w:rsidR="00441CE3" w:rsidRPr="00441CE3" w:rsidRDefault="00441CE3" w:rsidP="00441CE3">
      <w:pPr>
        <w:pStyle w:val="c0"/>
        <w:numPr>
          <w:ilvl w:val="0"/>
          <w:numId w:val="3"/>
        </w:numPr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выдвигать и обосновывать гипотезы;</w:t>
      </w:r>
    </w:p>
    <w:p w:rsidR="00441CE3" w:rsidRPr="00441CE3" w:rsidRDefault="00441CE3" w:rsidP="00441CE3">
      <w:pPr>
        <w:pStyle w:val="c0"/>
        <w:numPr>
          <w:ilvl w:val="0"/>
          <w:numId w:val="3"/>
        </w:numPr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спорить, рассуждать, сравнивать свое мнение с высказываниями других;</w:t>
      </w:r>
    </w:p>
    <w:p w:rsidR="00441CE3" w:rsidRPr="00441CE3" w:rsidRDefault="00441CE3" w:rsidP="00441CE3">
      <w:pPr>
        <w:pStyle w:val="c0"/>
        <w:numPr>
          <w:ilvl w:val="0"/>
          <w:numId w:val="3"/>
        </w:numPr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составлять план решения или выполнения задания;</w:t>
      </w:r>
    </w:p>
    <w:p w:rsidR="00441CE3" w:rsidRPr="00441CE3" w:rsidRDefault="00441CE3" w:rsidP="00441CE3">
      <w:pPr>
        <w:pStyle w:val="c0"/>
        <w:numPr>
          <w:ilvl w:val="0"/>
          <w:numId w:val="3"/>
        </w:numPr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проверять и оценивать свои действия.</w:t>
      </w:r>
    </w:p>
    <w:p w:rsidR="00441CE3" w:rsidRPr="00441CE3" w:rsidRDefault="00441CE3" w:rsidP="00441CE3">
      <w:pPr>
        <w:pStyle w:val="c18"/>
        <w:shd w:val="clear" w:color="auto" w:fill="FFFFFF"/>
        <w:textAlignment w:val="center"/>
        <w:rPr>
          <w:b/>
          <w:sz w:val="28"/>
          <w:szCs w:val="28"/>
        </w:rPr>
      </w:pPr>
      <w:r w:rsidRPr="00441CE3">
        <w:rPr>
          <w:rStyle w:val="c4"/>
          <w:b/>
          <w:sz w:val="28"/>
          <w:szCs w:val="28"/>
        </w:rPr>
        <w:t>V) Проверка правильности решений.</w:t>
      </w:r>
    </w:p>
    <w:p w:rsidR="00441CE3" w:rsidRPr="00441CE3" w:rsidRDefault="00441CE3" w:rsidP="00441CE3">
      <w:pPr>
        <w:pStyle w:val="c0"/>
        <w:shd w:val="clear" w:color="auto" w:fill="FFFFFF"/>
        <w:textAlignment w:val="center"/>
        <w:rPr>
          <w:sz w:val="28"/>
          <w:szCs w:val="28"/>
          <w:u w:val="single"/>
        </w:rPr>
      </w:pPr>
      <w:r w:rsidRPr="00441CE3">
        <w:rPr>
          <w:rStyle w:val="c2"/>
          <w:sz w:val="28"/>
          <w:szCs w:val="28"/>
          <w:u w:val="single"/>
        </w:rPr>
        <w:t>Приёмы</w:t>
      </w:r>
    </w:p>
    <w:p w:rsidR="00441CE3" w:rsidRPr="00441CE3" w:rsidRDefault="00441CE3" w:rsidP="00441CE3">
      <w:pPr>
        <w:pStyle w:val="c0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1.Сравнение с формулировкой правила в учебнике, готовым планом действий.</w:t>
      </w:r>
    </w:p>
    <w:p w:rsidR="00441CE3" w:rsidRPr="00441CE3" w:rsidRDefault="00441CE3" w:rsidP="00441CE3">
      <w:pPr>
        <w:pStyle w:val="c6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2. Формулировка вывода с использованием таблиц, схем, алгоритмов и памяток.</w:t>
      </w:r>
    </w:p>
    <w:p w:rsidR="00441CE3" w:rsidRPr="00441CE3" w:rsidRDefault="00441CE3" w:rsidP="00441CE3">
      <w:pPr>
        <w:pStyle w:val="c8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 xml:space="preserve">3. Выполнение практических заданий по данной теме. </w:t>
      </w:r>
    </w:p>
    <w:p w:rsidR="00441CE3" w:rsidRPr="00441CE3" w:rsidRDefault="00441CE3" w:rsidP="00441CE3">
      <w:pPr>
        <w:pStyle w:val="c3"/>
        <w:shd w:val="clear" w:color="auto" w:fill="FFFFFF"/>
        <w:textAlignment w:val="center"/>
        <w:rPr>
          <w:b/>
          <w:sz w:val="28"/>
          <w:szCs w:val="28"/>
        </w:rPr>
      </w:pPr>
      <w:proofErr w:type="gramStart"/>
      <w:r w:rsidRPr="00441CE3">
        <w:rPr>
          <w:rStyle w:val="c4"/>
          <w:b/>
          <w:sz w:val="28"/>
          <w:szCs w:val="28"/>
        </w:rPr>
        <w:t>VI)   Воспроизведение знаний.</w:t>
      </w:r>
      <w:proofErr w:type="gramEnd"/>
    </w:p>
    <w:p w:rsidR="00441CE3" w:rsidRPr="00441CE3" w:rsidRDefault="00441CE3" w:rsidP="00441CE3">
      <w:pPr>
        <w:pStyle w:val="c0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Этот этап не является строго обязательным, но весьма желателен, так как:</w:t>
      </w:r>
    </w:p>
    <w:p w:rsidR="00441CE3" w:rsidRPr="00441CE3" w:rsidRDefault="00441CE3" w:rsidP="00441CE3">
      <w:pPr>
        <w:pStyle w:val="c0"/>
        <w:numPr>
          <w:ilvl w:val="0"/>
          <w:numId w:val="4"/>
        </w:numPr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углубляет понимание нового материала;</w:t>
      </w:r>
    </w:p>
    <w:p w:rsidR="00441CE3" w:rsidRPr="00441CE3" w:rsidRDefault="00441CE3" w:rsidP="00441CE3">
      <w:pPr>
        <w:pStyle w:val="c0"/>
        <w:numPr>
          <w:ilvl w:val="0"/>
          <w:numId w:val="4"/>
        </w:numPr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способствует формированию наглядно-образного мышления;</w:t>
      </w:r>
    </w:p>
    <w:p w:rsidR="00441CE3" w:rsidRPr="00441CE3" w:rsidRDefault="00441CE3" w:rsidP="00441CE3">
      <w:pPr>
        <w:pStyle w:val="c0"/>
        <w:numPr>
          <w:ilvl w:val="0"/>
          <w:numId w:val="4"/>
        </w:numPr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развивает активную речь, творческие способности.</w:t>
      </w:r>
    </w:p>
    <w:p w:rsidR="00441CE3" w:rsidRPr="00441CE3" w:rsidRDefault="00441CE3" w:rsidP="00441CE3">
      <w:pPr>
        <w:pStyle w:val="c0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Это творчество учащихся, которое обеспечивается выполнением продуктивных заданий трех типов:</w:t>
      </w:r>
    </w:p>
    <w:p w:rsidR="00441CE3" w:rsidRPr="00441CE3" w:rsidRDefault="00441CE3" w:rsidP="00441CE3">
      <w:pPr>
        <w:pStyle w:val="c0"/>
        <w:numPr>
          <w:ilvl w:val="0"/>
          <w:numId w:val="5"/>
        </w:numPr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на формулирование (темы, вопросов по теме);</w:t>
      </w:r>
    </w:p>
    <w:p w:rsidR="00441CE3" w:rsidRPr="00441CE3" w:rsidRDefault="00441CE3" w:rsidP="00441CE3">
      <w:pPr>
        <w:pStyle w:val="c15"/>
        <w:numPr>
          <w:ilvl w:val="0"/>
          <w:numId w:val="5"/>
        </w:numPr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lastRenderedPageBreak/>
        <w:t>опорный сигнал (символ, схема, опорные слова);</w:t>
      </w:r>
    </w:p>
    <w:p w:rsidR="00441CE3" w:rsidRPr="00441CE3" w:rsidRDefault="00441CE3" w:rsidP="00441CE3">
      <w:pPr>
        <w:pStyle w:val="c15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(Например, С  Ь  Г - разделяет,  С Ь С - обозначает мягкость.)</w:t>
      </w:r>
    </w:p>
    <w:p w:rsidR="00441CE3" w:rsidRPr="00441CE3" w:rsidRDefault="00441CE3" w:rsidP="00441CE3">
      <w:pPr>
        <w:pStyle w:val="c0"/>
        <w:shd w:val="clear" w:color="auto" w:fill="FFFFFF"/>
        <w:textAlignment w:val="center"/>
        <w:rPr>
          <w:rStyle w:val="c2"/>
          <w:sz w:val="28"/>
          <w:szCs w:val="28"/>
        </w:rPr>
      </w:pPr>
      <w:r w:rsidRPr="00441CE3">
        <w:rPr>
          <w:rStyle w:val="c2"/>
          <w:sz w:val="28"/>
          <w:szCs w:val="28"/>
        </w:rPr>
        <w:t>художественный образ: метафора, загадка, стихотворение.</w:t>
      </w:r>
    </w:p>
    <w:p w:rsidR="00441CE3" w:rsidRPr="00441CE3" w:rsidRDefault="00441CE3" w:rsidP="00441CE3">
      <w:pPr>
        <w:pStyle w:val="c0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 xml:space="preserve"> (Например, Мы уже не малыши, знаем, как писать ЖИ-ШИ.)</w:t>
      </w:r>
    </w:p>
    <w:p w:rsidR="00441CE3" w:rsidRPr="00441CE3" w:rsidRDefault="00441CE3" w:rsidP="00441CE3">
      <w:pPr>
        <w:pStyle w:val="c19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Данные задания могут выполняться как во время урока, так и дома, по желанию.</w:t>
      </w:r>
    </w:p>
    <w:p w:rsidR="00441CE3" w:rsidRPr="00441CE3" w:rsidRDefault="00441CE3" w:rsidP="00441CE3">
      <w:pPr>
        <w:pStyle w:val="c17"/>
        <w:shd w:val="clear" w:color="auto" w:fill="FFFFFF"/>
        <w:textAlignment w:val="center"/>
        <w:rPr>
          <w:sz w:val="28"/>
          <w:szCs w:val="28"/>
        </w:rPr>
      </w:pPr>
      <w:r w:rsidRPr="00441CE3">
        <w:rPr>
          <w:rStyle w:val="c2"/>
          <w:sz w:val="28"/>
          <w:szCs w:val="28"/>
        </w:rPr>
        <w:t>На этапах: выдвижения гипотез, их доказательстве или опровержении, выражении решения, учащиеся могут работать самостоятельно, в парах, микрогруппах.</w:t>
      </w:r>
    </w:p>
    <w:p w:rsidR="003734D6" w:rsidRPr="00441CE3" w:rsidRDefault="003734D6">
      <w:pPr>
        <w:rPr>
          <w:rFonts w:ascii="Times New Roman" w:hAnsi="Times New Roman" w:cs="Times New Roman"/>
          <w:sz w:val="28"/>
          <w:szCs w:val="28"/>
        </w:rPr>
      </w:pPr>
    </w:p>
    <w:sectPr w:rsidR="003734D6" w:rsidRPr="00441CE3" w:rsidSect="00373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494"/>
    <w:multiLevelType w:val="hybridMultilevel"/>
    <w:tmpl w:val="9C284226"/>
    <w:lvl w:ilvl="0" w:tplc="E6B07E16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66044"/>
    <w:multiLevelType w:val="hybridMultilevel"/>
    <w:tmpl w:val="5A6AF2A4"/>
    <w:lvl w:ilvl="0" w:tplc="E6B07E16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0114B"/>
    <w:multiLevelType w:val="hybridMultilevel"/>
    <w:tmpl w:val="73EEEC2A"/>
    <w:lvl w:ilvl="0" w:tplc="E6B07E16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B6694"/>
    <w:multiLevelType w:val="hybridMultilevel"/>
    <w:tmpl w:val="260E4CF4"/>
    <w:lvl w:ilvl="0" w:tplc="E6B07E16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E1F87"/>
    <w:multiLevelType w:val="hybridMultilevel"/>
    <w:tmpl w:val="D018BA10"/>
    <w:lvl w:ilvl="0" w:tplc="E6B07E16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41CE3"/>
    <w:rsid w:val="003734D6"/>
    <w:rsid w:val="00441CE3"/>
    <w:rsid w:val="00585108"/>
    <w:rsid w:val="0066022B"/>
    <w:rsid w:val="00757A08"/>
    <w:rsid w:val="007E37B7"/>
    <w:rsid w:val="007F7148"/>
    <w:rsid w:val="00806CFB"/>
    <w:rsid w:val="0085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441C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1CE3"/>
  </w:style>
  <w:style w:type="paragraph" w:customStyle="1" w:styleId="c0">
    <w:name w:val="c0"/>
    <w:basedOn w:val="a"/>
    <w:rsid w:val="00441C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41C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41C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1CE3"/>
  </w:style>
  <w:style w:type="paragraph" w:customStyle="1" w:styleId="c24">
    <w:name w:val="c24"/>
    <w:basedOn w:val="a"/>
    <w:rsid w:val="00441C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41C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41CE3"/>
  </w:style>
  <w:style w:type="paragraph" w:customStyle="1" w:styleId="c37">
    <w:name w:val="c37"/>
    <w:basedOn w:val="a"/>
    <w:rsid w:val="00441C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41C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41C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41C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41C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41C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41C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41C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41C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2015-11-03T17:39:00Z</dcterms:created>
  <dcterms:modified xsi:type="dcterms:W3CDTF">2015-11-03T17:41:00Z</dcterms:modified>
</cp:coreProperties>
</file>